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44" w:rsidRDefault="00E13A44" w:rsidP="00DC5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5E2A">
        <w:rPr>
          <w:rFonts w:ascii="Times New Roman" w:hAnsi="Times New Roman" w:cs="Times New Roman"/>
          <w:b/>
          <w:sz w:val="24"/>
          <w:szCs w:val="24"/>
        </w:rPr>
        <w:t xml:space="preserve">REGULAMIN REKRUTACJI </w:t>
      </w:r>
    </w:p>
    <w:p w:rsidR="00E13A44" w:rsidRDefault="00E13A44" w:rsidP="00DC5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SZKOLNO – PRZEDSZKOLNEGO NR 1 </w:t>
      </w:r>
    </w:p>
    <w:p w:rsidR="00F54BD0" w:rsidRPr="00DC5E2A" w:rsidRDefault="00E13A44" w:rsidP="00DC5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JANUSZA KORCZAKA W ŻYWCU NA ROK SZKOLNY 2016/17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6B6" w:rsidRPr="00DC5E2A" w:rsidRDefault="00F54BD0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3856B6" w:rsidRPr="00DC5E2A">
        <w:rPr>
          <w:rFonts w:ascii="Times New Roman" w:hAnsi="Times New Roman" w:cs="Times New Roman"/>
          <w:b/>
          <w:sz w:val="24"/>
          <w:szCs w:val="24"/>
        </w:rPr>
        <w:t>:</w:t>
      </w:r>
    </w:p>
    <w:p w:rsidR="00F54BD0" w:rsidRPr="00DC5E2A" w:rsidRDefault="00F54BD0" w:rsidP="00DC5E2A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dnia 7 września 1991 r. o systemie oświaty (Dz.U. z 2015 r. poz. 2156 </w:t>
      </w:r>
      <w:r w:rsidR="00E13A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późn</w:t>
      </w:r>
      <w:r w:rsidR="00E13A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zm.). </w:t>
      </w:r>
    </w:p>
    <w:p w:rsidR="00F54BD0" w:rsidRPr="00DC5E2A" w:rsidRDefault="00F54BD0" w:rsidP="00DC5E2A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Ministra Edukacji Narodowej z dnia 2 listopada 2015 r. w sprawie sposobu przeliczania na punkty poszczególnych kryteriów uwzględnionych </w:t>
      </w:r>
      <w:r w:rsid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postępowaniu rekrutacyjnym, składu i szczegółowych zadań komisji rekrutacyjnej, szczegółowego trybu i terminów przeprowadzania postępowania rekrutacyjnego </w:t>
      </w:r>
      <w:r w:rsidR="00E13A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postępowania uzupełniającego (Dz. U. z 2015 r. poz. 1942).</w:t>
      </w:r>
    </w:p>
    <w:p w:rsidR="00F54BD0" w:rsidRPr="00DC5E2A" w:rsidRDefault="00F54BD0" w:rsidP="00DC5E2A">
      <w:pPr>
        <w:pStyle w:val="Akapitzlist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BOB.0050.11.2016.MZSiP Burmistrza Miasta Żywca z dnia 27 stycznia 2016 r.</w:t>
      </w:r>
    </w:p>
    <w:p w:rsidR="00F54BD0" w:rsidRPr="00DC5E2A" w:rsidRDefault="00F54BD0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E32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93015" w:rsidRPr="00DC5E2A" w:rsidRDefault="00B93015" w:rsidP="00DC5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AF4969" w:rsidRPr="00AF4969" w:rsidRDefault="00AF4969" w:rsidP="00AF496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szkole</w:t>
      </w:r>
      <w:r w:rsidRPr="00AF4969"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B93015" w:rsidRPr="00DC5E2A" w:rsidRDefault="00B93015" w:rsidP="00AF496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Żywcu</w:t>
      </w:r>
      <w:r w:rsidR="00D104E7" w:rsidRPr="00DC5E2A">
        <w:rPr>
          <w:rFonts w:ascii="Times New Roman" w:hAnsi="Times New Roman" w:cs="Times New Roman"/>
          <w:sz w:val="24"/>
          <w:szCs w:val="24"/>
        </w:rPr>
        <w:t>;</w:t>
      </w:r>
    </w:p>
    <w:p w:rsidR="00D104E7" w:rsidRPr="00DC5E2A" w:rsidRDefault="00D104E7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dyrektorze</w:t>
      </w:r>
      <w:r w:rsidRPr="00DC5E2A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DC5E2A">
        <w:rPr>
          <w:rFonts w:ascii="Times New Roman" w:hAnsi="Times New Roman" w:cs="Times New Roman"/>
          <w:sz w:val="24"/>
          <w:szCs w:val="24"/>
        </w:rPr>
        <w:t xml:space="preserve">Zespołu Szkolno – Przedszkolnego </w:t>
      </w:r>
      <w:r w:rsidRPr="00DC5E2A">
        <w:rPr>
          <w:rFonts w:ascii="Times New Roman" w:hAnsi="Times New Roman" w:cs="Times New Roman"/>
          <w:sz w:val="24"/>
          <w:szCs w:val="24"/>
        </w:rPr>
        <w:t>nr 1</w:t>
      </w:r>
      <w:r w:rsidR="00DC5E2A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Pr="00DC5E2A">
        <w:rPr>
          <w:rFonts w:ascii="Times New Roman" w:hAnsi="Times New Roman" w:cs="Times New Roman"/>
          <w:sz w:val="24"/>
          <w:szCs w:val="24"/>
        </w:rPr>
        <w:t xml:space="preserve"> w Żywcu;</w:t>
      </w:r>
    </w:p>
    <w:p w:rsidR="00D104E7" w:rsidRPr="00DC5E2A" w:rsidRDefault="006E4DB7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komisji r</w:t>
      </w:r>
      <w:r w:rsidR="00D104E7" w:rsidRPr="00E13A44">
        <w:rPr>
          <w:rFonts w:ascii="Times New Roman" w:hAnsi="Times New Roman" w:cs="Times New Roman"/>
          <w:i/>
          <w:sz w:val="24"/>
          <w:szCs w:val="24"/>
        </w:rPr>
        <w:t>ekrutacyjnej</w:t>
      </w:r>
      <w:r w:rsidR="00D104E7" w:rsidRPr="00DC5E2A">
        <w:rPr>
          <w:rFonts w:ascii="Times New Roman" w:hAnsi="Times New Roman" w:cs="Times New Roman"/>
          <w:sz w:val="24"/>
          <w:szCs w:val="24"/>
        </w:rPr>
        <w:t xml:space="preserve"> – </w:t>
      </w:r>
      <w:r w:rsidR="00F54BD0" w:rsidRPr="00DC5E2A">
        <w:rPr>
          <w:rFonts w:ascii="Times New Roman" w:hAnsi="Times New Roman" w:cs="Times New Roman"/>
          <w:sz w:val="24"/>
          <w:szCs w:val="24"/>
        </w:rPr>
        <w:t>należy przez to rozumieć komisję</w:t>
      </w:r>
      <w:r w:rsidR="00D104E7" w:rsidRPr="00DC5E2A">
        <w:rPr>
          <w:rFonts w:ascii="Times New Roman" w:hAnsi="Times New Roman" w:cs="Times New Roman"/>
          <w:sz w:val="24"/>
          <w:szCs w:val="24"/>
        </w:rPr>
        <w:t xml:space="preserve"> powołaną </w:t>
      </w:r>
      <w:r w:rsidR="00F54BD0" w:rsidRPr="00DC5E2A">
        <w:rPr>
          <w:rFonts w:ascii="Times New Roman" w:hAnsi="Times New Roman" w:cs="Times New Roman"/>
          <w:sz w:val="24"/>
          <w:szCs w:val="24"/>
        </w:rPr>
        <w:br/>
      </w:r>
      <w:r w:rsidR="00D104E7" w:rsidRPr="00DC5E2A">
        <w:rPr>
          <w:rFonts w:ascii="Times New Roman" w:hAnsi="Times New Roman" w:cs="Times New Roman"/>
          <w:sz w:val="24"/>
          <w:szCs w:val="24"/>
        </w:rPr>
        <w:t>przez dyrektora w celu przeprowadzenia postępowania rekrutacyjnego;</w:t>
      </w:r>
    </w:p>
    <w:p w:rsidR="00D104E7" w:rsidRPr="00DC5E2A" w:rsidRDefault="00D104E7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 w:rsidRPr="00DC5E2A"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C5E2A">
        <w:rPr>
          <w:rFonts w:ascii="Times New Roman" w:hAnsi="Times New Roman" w:cs="Times New Roman"/>
          <w:sz w:val="24"/>
          <w:szCs w:val="24"/>
        </w:rPr>
        <w:t xml:space="preserve"> </w:t>
      </w:r>
      <w:r w:rsidR="00C72C4A" w:rsidRPr="00DC5E2A">
        <w:rPr>
          <w:rFonts w:ascii="Times New Roman" w:hAnsi="Times New Roman" w:cs="Times New Roman"/>
          <w:sz w:val="24"/>
          <w:szCs w:val="24"/>
        </w:rPr>
        <w:t>dotyczące szkół podstawowych prowadzonych przez Miast</w:t>
      </w:r>
      <w:r w:rsidR="006E4DB7" w:rsidRPr="00DC5E2A">
        <w:rPr>
          <w:rFonts w:ascii="Times New Roman" w:hAnsi="Times New Roman" w:cs="Times New Roman"/>
          <w:sz w:val="24"/>
          <w:szCs w:val="24"/>
        </w:rPr>
        <w:t>o</w:t>
      </w:r>
      <w:r w:rsidR="00C72C4A" w:rsidRPr="00DC5E2A">
        <w:rPr>
          <w:rFonts w:ascii="Times New Roman" w:hAnsi="Times New Roman" w:cs="Times New Roman"/>
          <w:sz w:val="24"/>
          <w:szCs w:val="24"/>
        </w:rPr>
        <w:t xml:space="preserve"> Żywiec.</w:t>
      </w:r>
    </w:p>
    <w:p w:rsidR="00D104E7" w:rsidRPr="00DC5E2A" w:rsidRDefault="00D104E7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liście przyjętych</w:t>
      </w:r>
      <w:r w:rsidRPr="00DC5E2A">
        <w:rPr>
          <w:rFonts w:ascii="Times New Roman" w:hAnsi="Times New Roman" w:cs="Times New Roman"/>
          <w:sz w:val="24"/>
          <w:szCs w:val="24"/>
        </w:rPr>
        <w:t xml:space="preserve"> – należy przez to rozumieć listę kand</w:t>
      </w:r>
      <w:r w:rsidR="006E4DB7" w:rsidRPr="00DC5E2A">
        <w:rPr>
          <w:rFonts w:ascii="Times New Roman" w:hAnsi="Times New Roman" w:cs="Times New Roman"/>
          <w:sz w:val="24"/>
          <w:szCs w:val="24"/>
        </w:rPr>
        <w:t>ydatów zakwalifikowanych przez k</w:t>
      </w:r>
      <w:r w:rsidRPr="00DC5E2A">
        <w:rPr>
          <w:rFonts w:ascii="Times New Roman" w:hAnsi="Times New Roman" w:cs="Times New Roman"/>
          <w:sz w:val="24"/>
          <w:szCs w:val="24"/>
        </w:rPr>
        <w:t>omisję</w:t>
      </w:r>
      <w:r w:rsidR="006E4DB7" w:rsidRPr="00DC5E2A">
        <w:rPr>
          <w:rFonts w:ascii="Times New Roman" w:hAnsi="Times New Roman" w:cs="Times New Roman"/>
          <w:sz w:val="24"/>
          <w:szCs w:val="24"/>
        </w:rPr>
        <w:t xml:space="preserve"> r</w:t>
      </w:r>
      <w:r w:rsidR="00C72C4A" w:rsidRPr="00DC5E2A">
        <w:rPr>
          <w:rFonts w:ascii="Times New Roman" w:hAnsi="Times New Roman" w:cs="Times New Roman"/>
          <w:sz w:val="24"/>
          <w:szCs w:val="24"/>
        </w:rPr>
        <w:t xml:space="preserve">ekrutacyjną, którzy </w:t>
      </w:r>
      <w:r w:rsidR="00383E7C" w:rsidRPr="00DC5E2A">
        <w:rPr>
          <w:rFonts w:ascii="Times New Roman" w:hAnsi="Times New Roman" w:cs="Times New Roman"/>
          <w:sz w:val="24"/>
          <w:szCs w:val="24"/>
        </w:rPr>
        <w:t>złożyli wymagane dokumenty we właściwym terminie;</w:t>
      </w:r>
    </w:p>
    <w:p w:rsidR="00383E7C" w:rsidRPr="00DC5E2A" w:rsidRDefault="00383E7C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lastRenderedPageBreak/>
        <w:t>liście niepr</w:t>
      </w:r>
      <w:r w:rsidR="00F54BD0" w:rsidRPr="00E13A44">
        <w:rPr>
          <w:rFonts w:ascii="Times New Roman" w:hAnsi="Times New Roman" w:cs="Times New Roman"/>
          <w:i/>
          <w:sz w:val="24"/>
          <w:szCs w:val="24"/>
        </w:rPr>
        <w:t>zyjętych</w:t>
      </w:r>
      <w:r w:rsidR="00F54BD0" w:rsidRPr="00DC5E2A">
        <w:rPr>
          <w:rFonts w:ascii="Times New Roman" w:hAnsi="Times New Roman" w:cs="Times New Roman"/>
          <w:sz w:val="24"/>
          <w:szCs w:val="24"/>
        </w:rPr>
        <w:t xml:space="preserve"> – należy rozumieć listę</w:t>
      </w:r>
      <w:r w:rsidRPr="00DC5E2A">
        <w:rPr>
          <w:rFonts w:ascii="Times New Roman" w:hAnsi="Times New Roman" w:cs="Times New Roman"/>
          <w:sz w:val="24"/>
          <w:szCs w:val="24"/>
        </w:rPr>
        <w:t xml:space="preserve"> kandydatów niezakwalifikowanych </w:t>
      </w:r>
      <w:r w:rsidR="00DC5E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5E2A"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C5E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C5E2A">
        <w:rPr>
          <w:rFonts w:ascii="Times New Roman" w:hAnsi="Times New Roman" w:cs="Times New Roman"/>
          <w:sz w:val="24"/>
          <w:szCs w:val="24"/>
        </w:rPr>
        <w:t>lub z powodu otrzymania niższej liczby punktów, niż minimalna wartość kwalifikująca do przyjęcia;</w:t>
      </w:r>
    </w:p>
    <w:p w:rsidR="00DC5E2A" w:rsidRPr="00DC5E2A" w:rsidRDefault="00383E7C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wniosku o przyjęcie</w:t>
      </w:r>
      <w:r w:rsidRPr="00DC5E2A">
        <w:rPr>
          <w:rFonts w:ascii="Times New Roman" w:hAnsi="Times New Roman" w:cs="Times New Roman"/>
          <w:sz w:val="24"/>
          <w:szCs w:val="24"/>
        </w:rPr>
        <w:t xml:space="preserve"> – należy rozumieć dokument opracowany </w:t>
      </w:r>
      <w:r w:rsidR="00F02D37" w:rsidRPr="00DC5E2A">
        <w:rPr>
          <w:rFonts w:ascii="Times New Roman" w:hAnsi="Times New Roman" w:cs="Times New Roman"/>
          <w:sz w:val="24"/>
          <w:szCs w:val="24"/>
        </w:rPr>
        <w:t xml:space="preserve">na potrzeby rekrutacji do </w:t>
      </w:r>
      <w:r w:rsidR="00DC5E2A">
        <w:rPr>
          <w:rFonts w:ascii="Times New Roman" w:hAnsi="Times New Roman" w:cs="Times New Roman"/>
          <w:sz w:val="24"/>
          <w:szCs w:val="24"/>
        </w:rPr>
        <w:t xml:space="preserve">Zespołu Szkolno – Przedszkolnego </w:t>
      </w:r>
      <w:r w:rsidR="00DC5E2A" w:rsidRPr="00DC5E2A">
        <w:rPr>
          <w:rFonts w:ascii="Times New Roman" w:hAnsi="Times New Roman" w:cs="Times New Roman"/>
          <w:sz w:val="24"/>
          <w:szCs w:val="24"/>
        </w:rPr>
        <w:t>nr 1</w:t>
      </w:r>
      <w:r w:rsidR="00DC5E2A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DC5E2A" w:rsidRPr="00DC5E2A">
        <w:rPr>
          <w:rFonts w:ascii="Times New Roman" w:hAnsi="Times New Roman" w:cs="Times New Roman"/>
          <w:sz w:val="24"/>
          <w:szCs w:val="24"/>
        </w:rPr>
        <w:t xml:space="preserve"> w Żywcu;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86058" w:rsidRPr="00DC5E2A" w:rsidRDefault="00686058" w:rsidP="00DC5E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Regulamin nie dotyczy przyjęcia kandydata do szkoły w trakcie roku szkolnego. W tym przypadku decyzję o przyjęciu do szkoły podejmuje dyrektor</w:t>
      </w:r>
      <w:r w:rsidR="00C72C4A" w:rsidRPr="00DC5E2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DC5E2A">
        <w:rPr>
          <w:rFonts w:ascii="Times New Roman" w:hAnsi="Times New Roman" w:cs="Times New Roman"/>
          <w:sz w:val="24"/>
          <w:szCs w:val="24"/>
        </w:rPr>
        <w:t>.</w:t>
      </w:r>
    </w:p>
    <w:p w:rsidR="00C72C4A" w:rsidRPr="00DC5E2A" w:rsidRDefault="00686058" w:rsidP="00DC5E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 w:rsidR="00DC5E2A">
        <w:rPr>
          <w:rFonts w:ascii="Times New Roman" w:hAnsi="Times New Roman" w:cs="Times New Roman"/>
          <w:sz w:val="24"/>
          <w:szCs w:val="24"/>
        </w:rPr>
        <w:t xml:space="preserve">Zespołu Szkolno – Przedszkolnego </w:t>
      </w:r>
      <w:r w:rsidR="00DC5E2A" w:rsidRPr="00DC5E2A">
        <w:rPr>
          <w:rFonts w:ascii="Times New Roman" w:hAnsi="Times New Roman" w:cs="Times New Roman"/>
          <w:sz w:val="24"/>
          <w:szCs w:val="24"/>
        </w:rPr>
        <w:t>nr 1</w:t>
      </w:r>
      <w:r w:rsidR="00DC5E2A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DC5E2A" w:rsidRPr="00DC5E2A">
        <w:rPr>
          <w:rFonts w:ascii="Times New Roman" w:hAnsi="Times New Roman" w:cs="Times New Roman"/>
          <w:sz w:val="24"/>
          <w:szCs w:val="24"/>
        </w:rPr>
        <w:t xml:space="preserve"> w Żywcu</w:t>
      </w:r>
      <w:r w:rsidR="00DC5E2A">
        <w:rPr>
          <w:rFonts w:ascii="Times New Roman" w:hAnsi="Times New Roman" w:cs="Times New Roman"/>
          <w:sz w:val="24"/>
          <w:szCs w:val="24"/>
        </w:rPr>
        <w:t xml:space="preserve"> </w:t>
      </w:r>
      <w:r w:rsidR="00C72C4A" w:rsidRPr="00DC5E2A">
        <w:rPr>
          <w:rFonts w:ascii="Times New Roman" w:hAnsi="Times New Roman" w:cs="Times New Roman"/>
          <w:i/>
          <w:sz w:val="24"/>
          <w:szCs w:val="24"/>
        </w:rPr>
        <w:t>na rok szkolny 2016/2017</w:t>
      </w:r>
      <w:r w:rsidR="00DC5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DB7" w:rsidRPr="00DC5E2A">
        <w:rPr>
          <w:rFonts w:ascii="Times New Roman" w:hAnsi="Times New Roman" w:cs="Times New Roman"/>
          <w:sz w:val="24"/>
          <w:szCs w:val="24"/>
        </w:rPr>
        <w:t>zwany dalej r</w:t>
      </w:r>
      <w:r w:rsidRPr="00DC5E2A">
        <w:rPr>
          <w:rFonts w:ascii="Times New Roman" w:hAnsi="Times New Roman" w:cs="Times New Roman"/>
          <w:sz w:val="24"/>
          <w:szCs w:val="24"/>
        </w:rPr>
        <w:t xml:space="preserve">egulaminem określa ogólne zasady przyjmowania </w:t>
      </w:r>
      <w:r w:rsidR="00DC5E2A" w:rsidRPr="00DC5E2A">
        <w:rPr>
          <w:rFonts w:ascii="Times New Roman" w:hAnsi="Times New Roman" w:cs="Times New Roman"/>
          <w:sz w:val="24"/>
          <w:szCs w:val="24"/>
        </w:rPr>
        <w:t>kandydatów do szkoły, tryb postę</w:t>
      </w:r>
      <w:r w:rsidRPr="00DC5E2A">
        <w:rPr>
          <w:rFonts w:ascii="Times New Roman" w:hAnsi="Times New Roman" w:cs="Times New Roman"/>
          <w:sz w:val="24"/>
          <w:szCs w:val="24"/>
        </w:rPr>
        <w:t>powania rekrutacyjnego, kryteria naboru, rodzaj dokumentów niezbędnych w postępowaniu rekrutacyjnym oraz</w:t>
      </w:r>
      <w:r w:rsidR="006E4DB7" w:rsidRPr="00DC5E2A">
        <w:rPr>
          <w:rFonts w:ascii="Times New Roman" w:hAnsi="Times New Roman" w:cs="Times New Roman"/>
          <w:sz w:val="24"/>
          <w:szCs w:val="24"/>
        </w:rPr>
        <w:t xml:space="preserve"> zakres uprawnień i obowiązków komisji r</w:t>
      </w:r>
      <w:r w:rsidRPr="00DC5E2A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:rsidR="001F5B23" w:rsidRPr="00DC5E2A" w:rsidRDefault="00686058" w:rsidP="001F5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i/>
          <w:sz w:val="24"/>
          <w:szCs w:val="24"/>
        </w:rPr>
        <w:t>Regulamin</w:t>
      </w:r>
      <w:r w:rsidRPr="00DC5E2A"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 w:rsidR="00C72C4A" w:rsidRPr="00DC5E2A">
        <w:rPr>
          <w:rFonts w:ascii="Times New Roman" w:hAnsi="Times New Roman" w:cs="Times New Roman"/>
          <w:sz w:val="24"/>
          <w:szCs w:val="24"/>
        </w:rPr>
        <w:br/>
      </w:r>
      <w:r w:rsidRPr="00DC5E2A">
        <w:rPr>
          <w:rFonts w:ascii="Times New Roman" w:hAnsi="Times New Roman" w:cs="Times New Roman"/>
          <w:sz w:val="24"/>
          <w:szCs w:val="24"/>
        </w:rPr>
        <w:t>o potrzebie kształcenia specjalnego, których rodzice ubiegają się o przyjęcie dziecka do</w:t>
      </w:r>
      <w:r w:rsidR="001F5B23">
        <w:rPr>
          <w:rFonts w:ascii="Times New Roman" w:hAnsi="Times New Roman" w:cs="Times New Roman"/>
          <w:sz w:val="24"/>
          <w:szCs w:val="24"/>
        </w:rPr>
        <w:t xml:space="preserve"> Zespołu Szkolno – Przedszkolnego </w:t>
      </w:r>
      <w:r w:rsidR="001F5B23" w:rsidRPr="00DC5E2A">
        <w:rPr>
          <w:rFonts w:ascii="Times New Roman" w:hAnsi="Times New Roman" w:cs="Times New Roman"/>
          <w:sz w:val="24"/>
          <w:szCs w:val="24"/>
        </w:rPr>
        <w:t>nr 1</w:t>
      </w:r>
      <w:r w:rsidR="001F5B23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1F5B23" w:rsidRPr="00DC5E2A">
        <w:rPr>
          <w:rFonts w:ascii="Times New Roman" w:hAnsi="Times New Roman" w:cs="Times New Roman"/>
          <w:sz w:val="24"/>
          <w:szCs w:val="24"/>
        </w:rPr>
        <w:t xml:space="preserve"> w Żywcu;</w:t>
      </w:r>
    </w:p>
    <w:p w:rsidR="00686058" w:rsidRPr="00DC5E2A" w:rsidRDefault="00686058" w:rsidP="001F5B2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058" w:rsidRPr="00DC5E2A" w:rsidRDefault="00686058" w:rsidP="00DC5E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Rejestracja kandydatów do szkoły odbywa się bezpośrednio w szkole.</w:t>
      </w:r>
    </w:p>
    <w:p w:rsidR="00686058" w:rsidRPr="00DC5E2A" w:rsidRDefault="00686058" w:rsidP="00DC5E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686058" w:rsidRPr="00AF4969" w:rsidRDefault="00686058" w:rsidP="00AF496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Dyrektor </w:t>
      </w:r>
      <w:r w:rsidR="006E4DB7" w:rsidRPr="00DC5E2A">
        <w:rPr>
          <w:rFonts w:ascii="Times New Roman" w:hAnsi="Times New Roman" w:cs="Times New Roman"/>
          <w:sz w:val="24"/>
          <w:szCs w:val="24"/>
        </w:rPr>
        <w:t xml:space="preserve">szkoły </w:t>
      </w:r>
      <w:r w:rsidRPr="00DC5E2A">
        <w:rPr>
          <w:rFonts w:ascii="Times New Roman" w:hAnsi="Times New Roman" w:cs="Times New Roman"/>
          <w:sz w:val="24"/>
          <w:szCs w:val="24"/>
        </w:rPr>
        <w:t>podaje do publicznej wiadomości w formie ogłoszonego komunikatu informacje o terminach rekrutacji, kryteriach, wymaganych dokumentach</w:t>
      </w:r>
      <w:r w:rsidR="00355A53" w:rsidRPr="00DC5E2A">
        <w:rPr>
          <w:rFonts w:ascii="Times New Roman" w:hAnsi="Times New Roman" w:cs="Times New Roman"/>
          <w:sz w:val="24"/>
          <w:szCs w:val="24"/>
        </w:rPr>
        <w:t xml:space="preserve"> i warunkach przyjęcia do szkoły. Komunikat jest publikowany na stronie internetowej szkoły </w:t>
      </w:r>
      <w:r w:rsidR="00E13A44">
        <w:rPr>
          <w:rFonts w:ascii="Times New Roman" w:hAnsi="Times New Roman" w:cs="Times New Roman"/>
          <w:sz w:val="24"/>
          <w:szCs w:val="24"/>
        </w:rPr>
        <w:br/>
      </w:r>
      <w:r w:rsidR="00355A53" w:rsidRPr="00AF4969">
        <w:rPr>
          <w:rFonts w:ascii="Times New Roman" w:hAnsi="Times New Roman" w:cs="Times New Roman"/>
          <w:sz w:val="24"/>
          <w:szCs w:val="24"/>
        </w:rPr>
        <w:t>oraz na tablicy ogłoszeń w holu głównym szkoły.</w:t>
      </w:r>
    </w:p>
    <w:p w:rsidR="00355A53" w:rsidRPr="00DC5E2A" w:rsidRDefault="001F5B23" w:rsidP="00DC5E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</w:t>
      </w:r>
      <w:r w:rsidR="00355A53" w:rsidRPr="00DC5E2A">
        <w:rPr>
          <w:rFonts w:ascii="Times New Roman" w:hAnsi="Times New Roman" w:cs="Times New Roman"/>
          <w:sz w:val="24"/>
          <w:szCs w:val="24"/>
        </w:rPr>
        <w:t>pow</w:t>
      </w:r>
      <w:r w:rsidR="006E4DB7" w:rsidRPr="00DC5E2A">
        <w:rPr>
          <w:rFonts w:ascii="Times New Roman" w:hAnsi="Times New Roman" w:cs="Times New Roman"/>
          <w:sz w:val="24"/>
          <w:szCs w:val="24"/>
        </w:rPr>
        <w:t>anie rekrutacyjne przeprowadza komisja r</w:t>
      </w:r>
      <w:r w:rsidR="00355A53" w:rsidRPr="00DC5E2A">
        <w:rPr>
          <w:rFonts w:ascii="Times New Roman" w:hAnsi="Times New Roman" w:cs="Times New Roman"/>
          <w:sz w:val="24"/>
          <w:szCs w:val="24"/>
        </w:rPr>
        <w:t>ekrutacyjna powołana przez dyrektora szkoły.</w:t>
      </w:r>
    </w:p>
    <w:p w:rsidR="00355A53" w:rsidRPr="00DC5E2A" w:rsidRDefault="00355A53" w:rsidP="00DC5E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355A53" w:rsidRDefault="00355A53" w:rsidP="001F5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6E4DB7" w:rsidRPr="00DC5E2A">
        <w:rPr>
          <w:rFonts w:ascii="Times New Roman" w:hAnsi="Times New Roman" w:cs="Times New Roman"/>
          <w:sz w:val="24"/>
          <w:szCs w:val="24"/>
        </w:rPr>
        <w:t>niniejszego r</w:t>
      </w:r>
      <w:r w:rsidRPr="00DC5E2A">
        <w:rPr>
          <w:rFonts w:ascii="Times New Roman" w:hAnsi="Times New Roman" w:cs="Times New Roman"/>
          <w:sz w:val="24"/>
          <w:szCs w:val="24"/>
        </w:rPr>
        <w:t xml:space="preserve">egulaminu dotyczą wniosków, w których wskazano </w:t>
      </w:r>
      <w:r w:rsidR="001F5B23">
        <w:rPr>
          <w:rFonts w:ascii="Times New Roman" w:hAnsi="Times New Roman" w:cs="Times New Roman"/>
          <w:sz w:val="24"/>
          <w:szCs w:val="24"/>
        </w:rPr>
        <w:t xml:space="preserve">Zespół Szkolno – Przedszkolny </w:t>
      </w:r>
      <w:r w:rsidR="001F5B23" w:rsidRPr="00DC5E2A">
        <w:rPr>
          <w:rFonts w:ascii="Times New Roman" w:hAnsi="Times New Roman" w:cs="Times New Roman"/>
          <w:sz w:val="24"/>
          <w:szCs w:val="24"/>
        </w:rPr>
        <w:t>nr 1</w:t>
      </w:r>
      <w:r w:rsidR="001F5B23">
        <w:rPr>
          <w:rFonts w:ascii="Times New Roman" w:hAnsi="Times New Roman" w:cs="Times New Roman"/>
          <w:sz w:val="24"/>
          <w:szCs w:val="24"/>
        </w:rPr>
        <w:t xml:space="preserve"> im. Janusza Korczaka</w:t>
      </w:r>
      <w:r w:rsidR="001F5B23" w:rsidRPr="00DC5E2A">
        <w:rPr>
          <w:rFonts w:ascii="Times New Roman" w:hAnsi="Times New Roman" w:cs="Times New Roman"/>
          <w:sz w:val="24"/>
          <w:szCs w:val="24"/>
        </w:rPr>
        <w:t xml:space="preserve"> w Żywcu</w:t>
      </w:r>
      <w:r w:rsidR="001F5B23">
        <w:rPr>
          <w:rFonts w:ascii="Times New Roman" w:hAnsi="Times New Roman" w:cs="Times New Roman"/>
          <w:sz w:val="24"/>
          <w:szCs w:val="24"/>
        </w:rPr>
        <w:t xml:space="preserve"> </w:t>
      </w:r>
      <w:r w:rsidRPr="001F5B23">
        <w:rPr>
          <w:rFonts w:ascii="Times New Roman" w:hAnsi="Times New Roman" w:cs="Times New Roman"/>
          <w:sz w:val="24"/>
          <w:szCs w:val="24"/>
        </w:rPr>
        <w:t>jako szkołę pierwszego wyboru.</w:t>
      </w:r>
    </w:p>
    <w:p w:rsidR="00E13A44" w:rsidRDefault="00E13A44" w:rsidP="00E1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44" w:rsidRDefault="00E13A44" w:rsidP="00E1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44" w:rsidRPr="00E13A44" w:rsidRDefault="00E13A44" w:rsidP="00E1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B07165" w:rsidRPr="00DC5E2A" w:rsidRDefault="00B07165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55A53" w:rsidRPr="00DC5E2A" w:rsidRDefault="00355A53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Do szkoły w roku sz</w:t>
      </w:r>
      <w:r w:rsidR="00C72C4A" w:rsidRPr="00DC5E2A">
        <w:rPr>
          <w:rFonts w:ascii="Times New Roman" w:hAnsi="Times New Roman" w:cs="Times New Roman"/>
          <w:sz w:val="24"/>
          <w:szCs w:val="24"/>
        </w:rPr>
        <w:t>kolnym 2016/2017 przyjmowane są d</w:t>
      </w:r>
      <w:r w:rsidR="001F5B23">
        <w:rPr>
          <w:rFonts w:ascii="Times New Roman" w:hAnsi="Times New Roman" w:cs="Times New Roman"/>
          <w:sz w:val="24"/>
          <w:szCs w:val="24"/>
        </w:rPr>
        <w:t>zieci 7</w:t>
      </w:r>
      <w:r w:rsidR="00E13A44">
        <w:rPr>
          <w:rFonts w:ascii="Times New Roman" w:hAnsi="Times New Roman" w:cs="Times New Roman"/>
          <w:sz w:val="24"/>
          <w:szCs w:val="24"/>
        </w:rPr>
        <w:t>-</w:t>
      </w:r>
      <w:r w:rsidR="001F5B23">
        <w:rPr>
          <w:rFonts w:ascii="Times New Roman" w:hAnsi="Times New Roman" w:cs="Times New Roman"/>
          <w:sz w:val="24"/>
          <w:szCs w:val="24"/>
        </w:rPr>
        <w:t xml:space="preserve">letnie urodzone </w:t>
      </w:r>
      <w:r w:rsidR="00E13A44">
        <w:rPr>
          <w:rFonts w:ascii="Times New Roman" w:hAnsi="Times New Roman" w:cs="Times New Roman"/>
          <w:sz w:val="24"/>
          <w:szCs w:val="24"/>
        </w:rPr>
        <w:br/>
      </w:r>
      <w:r w:rsidR="001F5B23">
        <w:rPr>
          <w:rFonts w:ascii="Times New Roman" w:hAnsi="Times New Roman" w:cs="Times New Roman"/>
          <w:sz w:val="24"/>
          <w:szCs w:val="24"/>
        </w:rPr>
        <w:t>w 2009</w:t>
      </w:r>
      <w:r w:rsidR="00E13A44">
        <w:rPr>
          <w:rFonts w:ascii="Times New Roman" w:hAnsi="Times New Roman" w:cs="Times New Roman"/>
          <w:sz w:val="24"/>
          <w:szCs w:val="24"/>
        </w:rPr>
        <w:t xml:space="preserve"> </w:t>
      </w:r>
      <w:r w:rsidRPr="00DC5E2A">
        <w:rPr>
          <w:rFonts w:ascii="Times New Roman" w:hAnsi="Times New Roman" w:cs="Times New Roman"/>
          <w:sz w:val="24"/>
          <w:szCs w:val="24"/>
        </w:rPr>
        <w:t>r. i na wniosek rodziców dzie</w:t>
      </w:r>
      <w:r w:rsidR="00C72C4A" w:rsidRPr="00DC5E2A">
        <w:rPr>
          <w:rFonts w:ascii="Times New Roman" w:hAnsi="Times New Roman" w:cs="Times New Roman"/>
          <w:sz w:val="24"/>
          <w:szCs w:val="24"/>
        </w:rPr>
        <w:t>ci 6-letnie</w:t>
      </w:r>
      <w:r w:rsidR="001F5B23">
        <w:rPr>
          <w:rFonts w:ascii="Times New Roman" w:hAnsi="Times New Roman" w:cs="Times New Roman"/>
          <w:sz w:val="24"/>
          <w:szCs w:val="24"/>
        </w:rPr>
        <w:t xml:space="preserve"> </w:t>
      </w:r>
      <w:r w:rsidR="00C72C4A" w:rsidRPr="00DC5E2A">
        <w:rPr>
          <w:rFonts w:ascii="Times New Roman" w:hAnsi="Times New Roman" w:cs="Times New Roman"/>
          <w:sz w:val="24"/>
          <w:szCs w:val="24"/>
        </w:rPr>
        <w:t>(urodzone w 2010 r.);</w:t>
      </w:r>
    </w:p>
    <w:p w:rsidR="00355A53" w:rsidRPr="00DC5E2A" w:rsidRDefault="00C72C4A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Podstawą</w:t>
      </w:r>
      <w:r w:rsidR="00DC5E2A">
        <w:rPr>
          <w:rFonts w:ascii="Times New Roman" w:hAnsi="Times New Roman" w:cs="Times New Roman"/>
          <w:sz w:val="24"/>
          <w:szCs w:val="24"/>
        </w:rPr>
        <w:t xml:space="preserve"> udziału w postę</w:t>
      </w:r>
      <w:r w:rsidR="00355A53" w:rsidRPr="00DC5E2A">
        <w:rPr>
          <w:rFonts w:ascii="Times New Roman" w:hAnsi="Times New Roman" w:cs="Times New Roman"/>
          <w:sz w:val="24"/>
          <w:szCs w:val="24"/>
        </w:rPr>
        <w:t>powaniu rekrutacyjnym jest złożenie zgłoszenia</w:t>
      </w:r>
      <w:r w:rsidR="001F5B23">
        <w:rPr>
          <w:rFonts w:ascii="Times New Roman" w:hAnsi="Times New Roman" w:cs="Times New Roman"/>
          <w:sz w:val="24"/>
          <w:szCs w:val="24"/>
        </w:rPr>
        <w:t xml:space="preserve"> </w:t>
      </w:r>
      <w:r w:rsidR="00355A53" w:rsidRPr="00DC5E2A">
        <w:rPr>
          <w:rFonts w:ascii="Times New Roman" w:hAnsi="Times New Roman" w:cs="Times New Roman"/>
          <w:sz w:val="24"/>
          <w:szCs w:val="24"/>
        </w:rPr>
        <w:t>(dotyczy dzieci z obwodu) oraz wniosku</w:t>
      </w:r>
      <w:r w:rsidR="001F5B23">
        <w:rPr>
          <w:rFonts w:ascii="Times New Roman" w:hAnsi="Times New Roman" w:cs="Times New Roman"/>
          <w:sz w:val="24"/>
          <w:szCs w:val="24"/>
        </w:rPr>
        <w:t xml:space="preserve"> </w:t>
      </w:r>
      <w:r w:rsidR="00355A53" w:rsidRPr="00DC5E2A"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355A53" w:rsidRPr="00DC5E2A" w:rsidRDefault="00355A53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Zgł</w:t>
      </w:r>
      <w:r w:rsidR="00E26A61" w:rsidRPr="00DC5E2A">
        <w:rPr>
          <w:rFonts w:ascii="Times New Roman" w:hAnsi="Times New Roman" w:cs="Times New Roman"/>
          <w:sz w:val="24"/>
          <w:szCs w:val="24"/>
        </w:rPr>
        <w:t>o</w:t>
      </w:r>
      <w:r w:rsidRPr="00DC5E2A">
        <w:rPr>
          <w:rFonts w:ascii="Times New Roman" w:hAnsi="Times New Roman" w:cs="Times New Roman"/>
          <w:sz w:val="24"/>
          <w:szCs w:val="24"/>
        </w:rPr>
        <w:t xml:space="preserve">szenie/wniosek można pobrać </w:t>
      </w:r>
      <w:r w:rsidR="00DC5E2A">
        <w:rPr>
          <w:rFonts w:ascii="Times New Roman" w:hAnsi="Times New Roman" w:cs="Times New Roman"/>
          <w:sz w:val="24"/>
          <w:szCs w:val="24"/>
        </w:rPr>
        <w:t xml:space="preserve">ze strony internetowej szkoły </w:t>
      </w:r>
      <w:r w:rsidR="00E26A61" w:rsidRPr="00DC5E2A">
        <w:rPr>
          <w:rFonts w:ascii="Times New Roman" w:hAnsi="Times New Roman" w:cs="Times New Roman"/>
          <w:sz w:val="24"/>
          <w:szCs w:val="24"/>
        </w:rPr>
        <w:t>lub w sekretariacie szkoły.</w:t>
      </w:r>
    </w:p>
    <w:p w:rsidR="00E26A61" w:rsidRPr="00DC5E2A" w:rsidRDefault="00E26A61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E26A61" w:rsidRPr="00DC5E2A" w:rsidRDefault="00E26A61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355A53" w:rsidRPr="00E13A44" w:rsidRDefault="00E26A61" w:rsidP="00DC5E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DC5E2A">
        <w:rPr>
          <w:rFonts w:ascii="Times New Roman" w:hAnsi="Times New Roman" w:cs="Times New Roman"/>
          <w:sz w:val="24"/>
          <w:szCs w:val="24"/>
        </w:rPr>
        <w:t xml:space="preserve"> </w:t>
      </w:r>
      <w:r w:rsidRPr="00DC5E2A"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B07165" w:rsidRPr="00DC5E2A" w:rsidRDefault="00DC5E2A" w:rsidP="00DC5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</w:t>
      </w:r>
      <w:r w:rsidR="00B07165" w:rsidRPr="00DC5E2A">
        <w:rPr>
          <w:rFonts w:ascii="Times New Roman" w:hAnsi="Times New Roman" w:cs="Times New Roman"/>
          <w:sz w:val="24"/>
          <w:szCs w:val="24"/>
        </w:rPr>
        <w:t>powanie rekrutacyjne składa się z następujących etapów</w:t>
      </w:r>
      <w:r w:rsidR="00C72C4A" w:rsidRPr="00DC5E2A">
        <w:rPr>
          <w:rFonts w:ascii="Times New Roman" w:hAnsi="Times New Roman" w:cs="Times New Roman"/>
          <w:sz w:val="24"/>
          <w:szCs w:val="24"/>
        </w:rPr>
        <w:t>:</w:t>
      </w:r>
    </w:p>
    <w:p w:rsidR="00B07165" w:rsidRPr="00DC5E2A" w:rsidRDefault="00A906CF" w:rsidP="00DC5E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6E4DB7" w:rsidRPr="00DC5E2A">
        <w:rPr>
          <w:rFonts w:ascii="Times New Roman" w:hAnsi="Times New Roman" w:cs="Times New Roman"/>
          <w:sz w:val="24"/>
          <w:szCs w:val="24"/>
        </w:rPr>
        <w:t>rekrutacyjne prowadzone przez komisję rekrutacyjną;</w:t>
      </w:r>
    </w:p>
    <w:p w:rsidR="00B07165" w:rsidRPr="00DC5E2A" w:rsidRDefault="00A906CF" w:rsidP="00DC5E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</w:t>
      </w:r>
      <w:r w:rsidR="00B07165" w:rsidRPr="00DC5E2A">
        <w:rPr>
          <w:rFonts w:ascii="Times New Roman" w:hAnsi="Times New Roman" w:cs="Times New Roman"/>
          <w:sz w:val="24"/>
          <w:szCs w:val="24"/>
        </w:rPr>
        <w:t xml:space="preserve">odanie do publicznej wiadomości, poprzez umieszczenie w widocznym miejscu </w:t>
      </w:r>
      <w:r w:rsidR="001F5B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7165" w:rsidRPr="00DC5E2A"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B07165" w:rsidRPr="00DC5E2A" w:rsidRDefault="00A906CF" w:rsidP="00DC5E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</w:t>
      </w:r>
      <w:r w:rsidR="00B07165" w:rsidRPr="00DC5E2A">
        <w:rPr>
          <w:rFonts w:ascii="Times New Roman" w:hAnsi="Times New Roman" w:cs="Times New Roman"/>
          <w:sz w:val="24"/>
          <w:szCs w:val="24"/>
        </w:rPr>
        <w:t>ostępowanie odwoławcze;</w:t>
      </w:r>
    </w:p>
    <w:p w:rsidR="00B07165" w:rsidRPr="00DC5E2A" w:rsidRDefault="00A906CF" w:rsidP="00DC5E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</w:t>
      </w:r>
      <w:r w:rsidR="001F5B23">
        <w:rPr>
          <w:rFonts w:ascii="Times New Roman" w:hAnsi="Times New Roman" w:cs="Times New Roman"/>
          <w:sz w:val="24"/>
          <w:szCs w:val="24"/>
        </w:rPr>
        <w:t>ostę</w:t>
      </w:r>
      <w:r w:rsidR="00B07165" w:rsidRPr="00DC5E2A">
        <w:rPr>
          <w:rFonts w:ascii="Times New Roman" w:hAnsi="Times New Roman" w:cs="Times New Roman"/>
          <w:sz w:val="24"/>
          <w:szCs w:val="24"/>
        </w:rPr>
        <w:t>powanie odwoławcze uzu</w:t>
      </w:r>
      <w:r w:rsidR="001F5B23">
        <w:rPr>
          <w:rFonts w:ascii="Times New Roman" w:hAnsi="Times New Roman" w:cs="Times New Roman"/>
          <w:sz w:val="24"/>
          <w:szCs w:val="24"/>
        </w:rPr>
        <w:t xml:space="preserve">pełniające w przypadku, </w:t>
      </w:r>
      <w:r w:rsidRPr="00DC5E2A">
        <w:rPr>
          <w:rFonts w:ascii="Times New Roman" w:hAnsi="Times New Roman" w:cs="Times New Roman"/>
          <w:sz w:val="24"/>
          <w:szCs w:val="24"/>
        </w:rPr>
        <w:t xml:space="preserve">gdy po </w:t>
      </w:r>
      <w:r w:rsidR="00B07165" w:rsidRPr="00DC5E2A">
        <w:rPr>
          <w:rFonts w:ascii="Times New Roman" w:hAnsi="Times New Roman" w:cs="Times New Roman"/>
          <w:sz w:val="24"/>
          <w:szCs w:val="24"/>
        </w:rPr>
        <w:t>przeprowadzonej rekrutacji szkoła dysponuje nadal wolnymi miejscami.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07165" w:rsidRPr="00DC5E2A" w:rsidRDefault="00B07165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0933A4" w:rsidRPr="00DC5E2A" w:rsidRDefault="000933A4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przypadku, gdy po przyjęciu kandydatów z obwodu są jeszcze wolne miejsca w szkole</w:t>
      </w:r>
      <w:r w:rsidR="00A906CF" w:rsidRPr="00DC5E2A">
        <w:rPr>
          <w:rFonts w:ascii="Times New Roman" w:hAnsi="Times New Roman" w:cs="Times New Roman"/>
          <w:sz w:val="24"/>
          <w:szCs w:val="24"/>
        </w:rPr>
        <w:t>,</w:t>
      </w:r>
      <w:r w:rsidRPr="00DC5E2A">
        <w:rPr>
          <w:rFonts w:ascii="Times New Roman" w:hAnsi="Times New Roman" w:cs="Times New Roman"/>
          <w:sz w:val="24"/>
          <w:szCs w:val="24"/>
        </w:rPr>
        <w:t xml:space="preserve"> Komisja</w:t>
      </w:r>
      <w:r w:rsidR="00DC5E2A">
        <w:rPr>
          <w:rFonts w:ascii="Times New Roman" w:hAnsi="Times New Roman" w:cs="Times New Roman"/>
          <w:sz w:val="24"/>
          <w:szCs w:val="24"/>
        </w:rPr>
        <w:t xml:space="preserve"> Rekrutacyjna przeprowadza postę</w:t>
      </w:r>
      <w:r w:rsidRPr="00DC5E2A">
        <w:rPr>
          <w:rFonts w:ascii="Times New Roman" w:hAnsi="Times New Roman" w:cs="Times New Roman"/>
          <w:sz w:val="24"/>
          <w:szCs w:val="24"/>
        </w:rPr>
        <w:t>powanie rekrutacyjne na</w:t>
      </w:r>
      <w:r w:rsidR="00A906CF" w:rsidRPr="00DC5E2A">
        <w:rPr>
          <w:rFonts w:ascii="Times New Roman" w:hAnsi="Times New Roman" w:cs="Times New Roman"/>
          <w:sz w:val="24"/>
          <w:szCs w:val="24"/>
        </w:rPr>
        <w:t xml:space="preserve"> podstawie kryteriów obowiązujących w szkołach podstawowych, dla których organem prowadzącym </w:t>
      </w:r>
      <w:r w:rsidR="00E13A44">
        <w:rPr>
          <w:rFonts w:ascii="Times New Roman" w:hAnsi="Times New Roman" w:cs="Times New Roman"/>
          <w:sz w:val="24"/>
          <w:szCs w:val="24"/>
        </w:rPr>
        <w:br/>
      </w:r>
      <w:r w:rsidR="00A906CF" w:rsidRPr="00DC5E2A">
        <w:rPr>
          <w:rFonts w:ascii="Times New Roman" w:hAnsi="Times New Roman" w:cs="Times New Roman"/>
          <w:sz w:val="24"/>
          <w:szCs w:val="24"/>
        </w:rPr>
        <w:t>jest Miasto Żywiec.</w:t>
      </w:r>
    </w:p>
    <w:p w:rsidR="000933A4" w:rsidRPr="00DC5E2A" w:rsidRDefault="000933A4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Publikacja wynik</w:t>
      </w:r>
      <w:r w:rsidR="00A906CF" w:rsidRPr="00DC5E2A">
        <w:rPr>
          <w:rFonts w:ascii="Times New Roman" w:hAnsi="Times New Roman" w:cs="Times New Roman"/>
          <w:sz w:val="24"/>
          <w:szCs w:val="24"/>
        </w:rPr>
        <w:t xml:space="preserve">ów naboru odbędzie się w dniu  22.04.2016 r. </w:t>
      </w:r>
      <w:r w:rsidRPr="00DC5E2A">
        <w:rPr>
          <w:rFonts w:ascii="Times New Roman" w:hAnsi="Times New Roman" w:cs="Times New Roman"/>
          <w:sz w:val="24"/>
          <w:szCs w:val="24"/>
        </w:rPr>
        <w:t>poprzez zamieszczenie list osób przyjętych i nieprzyjętych na tablicy ogłoszeń szkoły.</w:t>
      </w:r>
    </w:p>
    <w:p w:rsidR="000933A4" w:rsidRPr="00DC5E2A" w:rsidRDefault="000933A4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lastRenderedPageBreak/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</w:t>
      </w:r>
      <w:r w:rsidR="00DC5E2A">
        <w:rPr>
          <w:rFonts w:ascii="Times New Roman" w:hAnsi="Times New Roman" w:cs="Times New Roman"/>
          <w:sz w:val="24"/>
          <w:szCs w:val="24"/>
        </w:rPr>
        <w:t>owanie rekrutacyjne. Postę</w:t>
      </w:r>
      <w:r w:rsidRPr="00DC5E2A">
        <w:rPr>
          <w:rFonts w:ascii="Times New Roman" w:hAnsi="Times New Roman" w:cs="Times New Roman"/>
          <w:sz w:val="24"/>
          <w:szCs w:val="24"/>
        </w:rPr>
        <w:t>powanie rekrutacyjne przeprowadza się na zasadach określonych w tym rozdziale.</w:t>
      </w:r>
    </w:p>
    <w:p w:rsidR="000933A4" w:rsidRPr="00DC5E2A" w:rsidRDefault="000933A4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A21C84" w:rsidRPr="00DC5E2A" w:rsidRDefault="00A21C84" w:rsidP="00DC5E2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3A4" w:rsidRPr="00DC5E2A" w:rsidRDefault="00A906CF" w:rsidP="00DC5E2A">
      <w:pPr>
        <w:pStyle w:val="Akapitzlist"/>
        <w:numPr>
          <w:ilvl w:val="0"/>
          <w:numId w:val="9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d</w:t>
      </w:r>
      <w:r w:rsidR="000933A4" w:rsidRPr="00DC5E2A">
        <w:rPr>
          <w:rFonts w:ascii="Times New Roman" w:hAnsi="Times New Roman" w:cs="Times New Roman"/>
          <w:sz w:val="24"/>
          <w:szCs w:val="24"/>
        </w:rPr>
        <w:t>ziecko zamieszkuje w Mieście Żywiec – 5 pkt</w:t>
      </w:r>
      <w:r w:rsidR="00E7398C" w:rsidRPr="00DC5E2A">
        <w:rPr>
          <w:rFonts w:ascii="Times New Roman" w:hAnsi="Times New Roman" w:cs="Times New Roman"/>
          <w:sz w:val="24"/>
          <w:szCs w:val="24"/>
        </w:rPr>
        <w:t>;</w:t>
      </w:r>
    </w:p>
    <w:p w:rsidR="000933A4" w:rsidRPr="00DC5E2A" w:rsidRDefault="00A906CF" w:rsidP="00DC5E2A">
      <w:pPr>
        <w:pStyle w:val="Akapitzlist"/>
        <w:numPr>
          <w:ilvl w:val="0"/>
          <w:numId w:val="9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</w:t>
      </w:r>
      <w:r w:rsidR="00E7398C" w:rsidRPr="00DC5E2A">
        <w:rPr>
          <w:rFonts w:ascii="Times New Roman" w:hAnsi="Times New Roman" w:cs="Times New Roman"/>
          <w:sz w:val="24"/>
          <w:szCs w:val="24"/>
        </w:rPr>
        <w:t>odzeństwo kandydata do klasy pierwszej uczęszcza już do szkoły</w:t>
      </w:r>
      <w:r w:rsidRPr="00DC5E2A">
        <w:rPr>
          <w:rFonts w:ascii="Times New Roman" w:hAnsi="Times New Roman" w:cs="Times New Roman"/>
          <w:sz w:val="24"/>
          <w:szCs w:val="24"/>
        </w:rPr>
        <w:t xml:space="preserve">  - 4 pkt;</w:t>
      </w:r>
      <w:r w:rsidR="00E7398C" w:rsidRPr="00DC5E2A">
        <w:rPr>
          <w:rFonts w:ascii="Times New Roman" w:hAnsi="Times New Roman" w:cs="Times New Roman"/>
          <w:sz w:val="24"/>
          <w:szCs w:val="24"/>
        </w:rPr>
        <w:t>.</w:t>
      </w:r>
    </w:p>
    <w:p w:rsidR="00E7398C" w:rsidRPr="00DC5E2A" w:rsidRDefault="00A906CF" w:rsidP="00DC5E2A">
      <w:pPr>
        <w:pStyle w:val="Akapitzlist"/>
        <w:numPr>
          <w:ilvl w:val="0"/>
          <w:numId w:val="9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d</w:t>
      </w:r>
      <w:r w:rsidR="00E7398C" w:rsidRPr="00DC5E2A">
        <w:rPr>
          <w:rFonts w:ascii="Times New Roman" w:hAnsi="Times New Roman" w:cs="Times New Roman"/>
          <w:sz w:val="24"/>
          <w:szCs w:val="24"/>
        </w:rPr>
        <w:t>ziecko pochodzi z rodziny wielodzietnej</w:t>
      </w:r>
      <w:r w:rsidRPr="00DC5E2A">
        <w:rPr>
          <w:rFonts w:ascii="Times New Roman" w:hAnsi="Times New Roman" w:cs="Times New Roman"/>
          <w:sz w:val="24"/>
          <w:szCs w:val="24"/>
        </w:rPr>
        <w:t xml:space="preserve"> – 3pkt</w:t>
      </w:r>
      <w:r w:rsidR="00A21C84" w:rsidRPr="00DC5E2A">
        <w:rPr>
          <w:rFonts w:ascii="Times New Roman" w:hAnsi="Times New Roman" w:cs="Times New Roman"/>
          <w:sz w:val="24"/>
          <w:szCs w:val="24"/>
        </w:rPr>
        <w:t>;</w:t>
      </w:r>
    </w:p>
    <w:p w:rsidR="00E7398C" w:rsidRPr="00DC5E2A" w:rsidRDefault="00A906CF" w:rsidP="00DC5E2A">
      <w:pPr>
        <w:pStyle w:val="Akapitzlist"/>
        <w:numPr>
          <w:ilvl w:val="0"/>
          <w:numId w:val="9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</w:t>
      </w:r>
      <w:r w:rsidR="00E7398C" w:rsidRPr="00DC5E2A">
        <w:rPr>
          <w:rFonts w:ascii="Times New Roman" w:hAnsi="Times New Roman" w:cs="Times New Roman"/>
          <w:sz w:val="24"/>
          <w:szCs w:val="24"/>
        </w:rPr>
        <w:t>odzic samotnie wychowuje dziecko</w:t>
      </w:r>
      <w:r w:rsidRPr="00DC5E2A">
        <w:rPr>
          <w:rFonts w:ascii="Times New Roman" w:hAnsi="Times New Roman" w:cs="Times New Roman"/>
          <w:sz w:val="24"/>
          <w:szCs w:val="24"/>
        </w:rPr>
        <w:t xml:space="preserve"> – 3 pkt</w:t>
      </w:r>
      <w:r w:rsidR="00E7398C" w:rsidRPr="00DC5E2A">
        <w:rPr>
          <w:rFonts w:ascii="Times New Roman" w:hAnsi="Times New Roman" w:cs="Times New Roman"/>
          <w:sz w:val="24"/>
          <w:szCs w:val="24"/>
        </w:rPr>
        <w:t>.</w:t>
      </w:r>
    </w:p>
    <w:p w:rsidR="00A21C84" w:rsidRPr="00DC5E2A" w:rsidRDefault="00A21C84" w:rsidP="00DC5E2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7398C" w:rsidRPr="00DC5E2A" w:rsidRDefault="00E7398C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E7398C" w:rsidRPr="00DC5E2A" w:rsidRDefault="00E7398C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E7398C" w:rsidRPr="00DC5E2A" w:rsidRDefault="00E7398C" w:rsidP="00DC5E2A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 sprawie przydziału dzieci przyjętych do szkoły do określo</w:t>
      </w:r>
      <w:r w:rsidR="00A906CF" w:rsidRPr="00DC5E2A">
        <w:rPr>
          <w:rFonts w:ascii="Times New Roman" w:hAnsi="Times New Roman" w:cs="Times New Roman"/>
          <w:sz w:val="24"/>
          <w:szCs w:val="24"/>
        </w:rPr>
        <w:t>nych oddziałów klasowych decyzję</w:t>
      </w:r>
      <w:r w:rsidRPr="00DC5E2A">
        <w:rPr>
          <w:rFonts w:ascii="Times New Roman" w:hAnsi="Times New Roman" w:cs="Times New Roman"/>
          <w:sz w:val="24"/>
          <w:szCs w:val="24"/>
        </w:rPr>
        <w:t xml:space="preserve"> podejmuje dyrektor szkoły po uwzględnieniu kryterium wiekowego dzieci.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A906CF" w:rsidRPr="00DC5E2A" w:rsidRDefault="00A906CF" w:rsidP="00DC5E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6.</w:t>
      </w:r>
    </w:p>
    <w:p w:rsidR="00E7398C" w:rsidRPr="00DC5E2A" w:rsidRDefault="007A5B7B" w:rsidP="00DC5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 w:rsidR="009534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5E2A">
        <w:rPr>
          <w:rFonts w:ascii="Times New Roman" w:hAnsi="Times New Roman" w:cs="Times New Roman"/>
          <w:sz w:val="24"/>
          <w:szCs w:val="24"/>
        </w:rPr>
        <w:t>o przyjęcie do szkoły.</w:t>
      </w:r>
    </w:p>
    <w:p w:rsidR="007A5B7B" w:rsidRPr="00DC5E2A" w:rsidRDefault="007A5B7B" w:rsidP="00DC5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7A5B7B" w:rsidRPr="00DC5E2A" w:rsidRDefault="007A5B7B" w:rsidP="00DC5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Dokumenty składa się do szkoły w terminie wskazanym </w:t>
      </w:r>
      <w:r w:rsidR="006E4DB7" w:rsidRPr="00DC5E2A">
        <w:rPr>
          <w:rFonts w:ascii="Times New Roman" w:hAnsi="Times New Roman" w:cs="Times New Roman"/>
          <w:sz w:val="24"/>
          <w:szCs w:val="24"/>
        </w:rPr>
        <w:t>w harmonogramie rekrutacji.</w:t>
      </w:r>
    </w:p>
    <w:p w:rsidR="007A5B7B" w:rsidRPr="00DC5E2A" w:rsidRDefault="00B5426D" w:rsidP="00DC5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Przewodniczący komisji r</w:t>
      </w:r>
      <w:r w:rsidR="007A5B7B" w:rsidRPr="00DC5E2A">
        <w:rPr>
          <w:rFonts w:ascii="Times New Roman" w:hAnsi="Times New Roman" w:cs="Times New Roman"/>
          <w:sz w:val="24"/>
          <w:szCs w:val="24"/>
        </w:rPr>
        <w:t>ekrutacyjnej może zażądać od rodziców/opiekunów dokumentów potwierdzających dane zawarte w oświadczeniach. Przewodniczący wskazuje termin dostarczenia żądanych dokumentów.</w:t>
      </w:r>
    </w:p>
    <w:p w:rsidR="003856B6" w:rsidRPr="00DC5E2A" w:rsidRDefault="007A5B7B" w:rsidP="00DC5E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lastRenderedPageBreak/>
        <w:t>Odmowa przedłożenia d</w:t>
      </w:r>
      <w:r w:rsidR="00B5426D" w:rsidRPr="00DC5E2A">
        <w:rPr>
          <w:rFonts w:ascii="Times New Roman" w:hAnsi="Times New Roman" w:cs="Times New Roman"/>
          <w:sz w:val="24"/>
          <w:szCs w:val="24"/>
        </w:rPr>
        <w:t>okumentów, o które zwrócił się przewodniczący komisji r</w:t>
      </w:r>
      <w:r w:rsidRPr="00DC5E2A">
        <w:rPr>
          <w:rFonts w:ascii="Times New Roman" w:hAnsi="Times New Roman" w:cs="Times New Roman"/>
          <w:sz w:val="24"/>
          <w:szCs w:val="24"/>
        </w:rPr>
        <w:t>ekrutacyjnej</w:t>
      </w:r>
      <w:r w:rsidR="006E4DB7" w:rsidRPr="00DC5E2A">
        <w:rPr>
          <w:rFonts w:ascii="Times New Roman" w:hAnsi="Times New Roman" w:cs="Times New Roman"/>
          <w:sz w:val="24"/>
          <w:szCs w:val="24"/>
        </w:rPr>
        <w:t>,</w:t>
      </w:r>
      <w:r w:rsidRPr="00DC5E2A">
        <w:rPr>
          <w:rFonts w:ascii="Times New Roman" w:hAnsi="Times New Roman" w:cs="Times New Roman"/>
          <w:sz w:val="24"/>
          <w:szCs w:val="24"/>
        </w:rPr>
        <w:t xml:space="preserve"> jest równoznaczna z rezygnacją z udziału w rekrutacji, natomiast odmowa złożenia innych dokumentów pozbawia możliwości korzystania z pierwszeństwa przyjęcia </w:t>
      </w:r>
      <w:r w:rsidR="00A425A9" w:rsidRPr="00DC5E2A">
        <w:rPr>
          <w:rFonts w:ascii="Times New Roman" w:hAnsi="Times New Roman" w:cs="Times New Roman"/>
          <w:sz w:val="24"/>
          <w:szCs w:val="24"/>
        </w:rPr>
        <w:t>określonego w kryteriach naboru.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7.</w:t>
      </w:r>
    </w:p>
    <w:p w:rsidR="00A425A9" w:rsidRPr="00DC5E2A" w:rsidRDefault="00A425A9" w:rsidP="00DC5E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 w:rsidR="009534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5E2A">
        <w:rPr>
          <w:rFonts w:ascii="Times New Roman" w:hAnsi="Times New Roman" w:cs="Times New Roman"/>
          <w:sz w:val="24"/>
          <w:szCs w:val="24"/>
        </w:rPr>
        <w:t xml:space="preserve">i kandydatów nieprzyjętych rodzic/opiekun może wystąpić </w:t>
      </w:r>
      <w:r w:rsidR="00B5426D" w:rsidRPr="00DC5E2A">
        <w:rPr>
          <w:rFonts w:ascii="Times New Roman" w:hAnsi="Times New Roman" w:cs="Times New Roman"/>
          <w:sz w:val="24"/>
          <w:szCs w:val="24"/>
        </w:rPr>
        <w:t>do komisji r</w:t>
      </w:r>
      <w:r w:rsidRPr="00DC5E2A">
        <w:rPr>
          <w:rFonts w:ascii="Times New Roman" w:hAnsi="Times New Roman" w:cs="Times New Roman"/>
          <w:sz w:val="24"/>
          <w:szCs w:val="24"/>
        </w:rPr>
        <w:t xml:space="preserve">ekrutacyjnej </w:t>
      </w:r>
      <w:r w:rsidR="009534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5E2A">
        <w:rPr>
          <w:rFonts w:ascii="Times New Roman" w:hAnsi="Times New Roman" w:cs="Times New Roman"/>
          <w:sz w:val="24"/>
          <w:szCs w:val="24"/>
        </w:rPr>
        <w:t>z wnioskiem o uzasadnienie odmowy przyjęcia kandydata do szkoły.</w:t>
      </w:r>
    </w:p>
    <w:p w:rsidR="00A425A9" w:rsidRPr="00DC5E2A" w:rsidRDefault="00B5426D" w:rsidP="00DC5E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Uzasadnienie sporządza komisja r</w:t>
      </w:r>
      <w:r w:rsidR="00A425A9" w:rsidRPr="00DC5E2A">
        <w:rPr>
          <w:rFonts w:ascii="Times New Roman" w:hAnsi="Times New Roman" w:cs="Times New Roman"/>
          <w:sz w:val="24"/>
          <w:szCs w:val="24"/>
        </w:rPr>
        <w:t xml:space="preserve">ekrutacyjna w terminie 5 dni od dnia wystąpienia </w:t>
      </w:r>
      <w:r w:rsidR="00953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25A9" w:rsidRPr="00DC5E2A">
        <w:rPr>
          <w:rFonts w:ascii="Times New Roman" w:hAnsi="Times New Roman" w:cs="Times New Roman"/>
          <w:sz w:val="24"/>
          <w:szCs w:val="24"/>
        </w:rPr>
        <w:t>z wnioskiem o uzasadnienie.</w:t>
      </w:r>
    </w:p>
    <w:p w:rsidR="00A425A9" w:rsidRPr="00DC5E2A" w:rsidRDefault="00A425A9" w:rsidP="00DC5E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A425A9" w:rsidRPr="00DC5E2A" w:rsidRDefault="00A425A9" w:rsidP="00DC5E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Dyrektor szkoły rozpatruje odwołanie od roz</w:t>
      </w:r>
      <w:r w:rsidR="00B5426D" w:rsidRPr="00DC5E2A">
        <w:rPr>
          <w:rFonts w:ascii="Times New Roman" w:hAnsi="Times New Roman" w:cs="Times New Roman"/>
          <w:sz w:val="24"/>
          <w:szCs w:val="24"/>
        </w:rPr>
        <w:t>strzygnięcia komisji r</w:t>
      </w:r>
      <w:r w:rsidRPr="00DC5E2A">
        <w:rPr>
          <w:rFonts w:ascii="Times New Roman" w:hAnsi="Times New Roman" w:cs="Times New Roman"/>
          <w:sz w:val="24"/>
          <w:szCs w:val="24"/>
        </w:rPr>
        <w:t>ekrutacyjnej w terminie 7 dni od dnia otrzymania odwołania.</w:t>
      </w:r>
    </w:p>
    <w:p w:rsidR="00A425A9" w:rsidRPr="00DC5E2A" w:rsidRDefault="00A425A9" w:rsidP="00DC5E2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4D667D" w:rsidRPr="00DC5E2A" w:rsidRDefault="004D667D" w:rsidP="00DC5E2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8.</w:t>
      </w:r>
    </w:p>
    <w:p w:rsidR="00420786" w:rsidRPr="00DC5E2A" w:rsidRDefault="00420786" w:rsidP="00DC5E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z</w:t>
      </w:r>
      <w:r w:rsidR="00420786" w:rsidRPr="00DC5E2A">
        <w:rPr>
          <w:rFonts w:ascii="Times New Roman" w:hAnsi="Times New Roman" w:cs="Times New Roman"/>
          <w:sz w:val="24"/>
          <w:szCs w:val="24"/>
        </w:rPr>
        <w:t>głoszenie – załącznik nr 1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</w:t>
      </w:r>
      <w:r w:rsidR="00420786" w:rsidRPr="00DC5E2A">
        <w:rPr>
          <w:rFonts w:ascii="Times New Roman" w:hAnsi="Times New Roman" w:cs="Times New Roman"/>
          <w:sz w:val="24"/>
          <w:szCs w:val="24"/>
        </w:rPr>
        <w:t>niosek – załącznik nr 2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z</w:t>
      </w:r>
      <w:r w:rsidR="00420786" w:rsidRPr="00DC5E2A">
        <w:rPr>
          <w:rFonts w:ascii="Times New Roman" w:hAnsi="Times New Roman" w:cs="Times New Roman"/>
          <w:sz w:val="24"/>
          <w:szCs w:val="24"/>
        </w:rPr>
        <w:t>głoszenie dziecka 6-letniego – załącznik nr 3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w</w:t>
      </w:r>
      <w:r w:rsidR="00420786" w:rsidRPr="00DC5E2A">
        <w:rPr>
          <w:rFonts w:ascii="Times New Roman" w:hAnsi="Times New Roman" w:cs="Times New Roman"/>
          <w:sz w:val="24"/>
          <w:szCs w:val="24"/>
        </w:rPr>
        <w:t>niosek o przyjęcie dziecka 6-letniego – załącznik nr 4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o</w:t>
      </w:r>
      <w:r w:rsidR="00420786" w:rsidRPr="00DC5E2A">
        <w:rPr>
          <w:rFonts w:ascii="Times New Roman" w:hAnsi="Times New Roman" w:cs="Times New Roman"/>
          <w:sz w:val="24"/>
          <w:szCs w:val="24"/>
        </w:rPr>
        <w:t>świadczenie o samotnym wychowywaniu dziecka – załącznik do wniosku o przyjęcie dziecka spoza obwodu szkoły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420786" w:rsidRPr="00DC5E2A" w:rsidRDefault="00A60CC5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o</w:t>
      </w:r>
      <w:r w:rsidR="00420786" w:rsidRPr="00DC5E2A">
        <w:rPr>
          <w:rFonts w:ascii="Times New Roman" w:hAnsi="Times New Roman" w:cs="Times New Roman"/>
          <w:sz w:val="24"/>
          <w:szCs w:val="24"/>
        </w:rPr>
        <w:t>świadczenie o wielodzietności rodziny – załącznik do wniosku o przyjęcie dziecka spoza obwodu szkoły</w:t>
      </w:r>
      <w:r w:rsidRPr="00DC5E2A">
        <w:rPr>
          <w:rFonts w:ascii="Times New Roman" w:hAnsi="Times New Roman" w:cs="Times New Roman"/>
          <w:sz w:val="24"/>
          <w:szCs w:val="24"/>
        </w:rPr>
        <w:t>;</w:t>
      </w:r>
    </w:p>
    <w:p w:rsidR="00A425A9" w:rsidRPr="00DC5E2A" w:rsidRDefault="00A425A9" w:rsidP="00DC5E2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Szczegółowy harmonogram </w:t>
      </w:r>
      <w:r w:rsidR="00B5426D" w:rsidRPr="00DC5E2A">
        <w:rPr>
          <w:rFonts w:ascii="Times New Roman" w:hAnsi="Times New Roman" w:cs="Times New Roman"/>
          <w:i/>
          <w:sz w:val="24"/>
          <w:szCs w:val="24"/>
        </w:rPr>
        <w:t xml:space="preserve">czynności </w:t>
      </w:r>
      <w:r w:rsidRPr="00DC5E2A">
        <w:rPr>
          <w:rFonts w:ascii="Times New Roman" w:hAnsi="Times New Roman" w:cs="Times New Roman"/>
          <w:i/>
          <w:sz w:val="24"/>
          <w:szCs w:val="24"/>
        </w:rPr>
        <w:t>pos</w:t>
      </w:r>
      <w:r w:rsidR="00B5426D" w:rsidRPr="00DC5E2A">
        <w:rPr>
          <w:rFonts w:ascii="Times New Roman" w:hAnsi="Times New Roman" w:cs="Times New Roman"/>
          <w:i/>
          <w:sz w:val="24"/>
          <w:szCs w:val="24"/>
        </w:rPr>
        <w:t xml:space="preserve">tępowania rekrutacyjnego </w:t>
      </w:r>
      <w:r w:rsidR="00A60CC5" w:rsidRPr="00DC5E2A">
        <w:rPr>
          <w:rFonts w:ascii="Times New Roman" w:hAnsi="Times New Roman" w:cs="Times New Roman"/>
          <w:i/>
          <w:sz w:val="24"/>
          <w:szCs w:val="24"/>
        </w:rPr>
        <w:br/>
      </w:r>
      <w:r w:rsidR="00B5426D" w:rsidRPr="00DC5E2A">
        <w:rPr>
          <w:rFonts w:ascii="Times New Roman" w:hAnsi="Times New Roman" w:cs="Times New Roman"/>
          <w:i/>
          <w:sz w:val="24"/>
          <w:szCs w:val="24"/>
        </w:rPr>
        <w:t xml:space="preserve">do szkół podstawowych </w:t>
      </w:r>
      <w:r w:rsidRPr="00DC5E2A">
        <w:rPr>
          <w:rFonts w:ascii="Times New Roman" w:hAnsi="Times New Roman" w:cs="Times New Roman"/>
          <w:i/>
          <w:sz w:val="24"/>
          <w:szCs w:val="24"/>
        </w:rPr>
        <w:t xml:space="preserve">na rok szkolny </w:t>
      </w:r>
      <w:r w:rsidR="00B5426D" w:rsidRPr="00DC5E2A">
        <w:rPr>
          <w:rFonts w:ascii="Times New Roman" w:hAnsi="Times New Roman" w:cs="Times New Roman"/>
          <w:i/>
          <w:sz w:val="24"/>
          <w:szCs w:val="24"/>
        </w:rPr>
        <w:t>2016/2017, dla których organem prowadzącym jest Miast</w:t>
      </w:r>
      <w:r w:rsidR="00A60CC5" w:rsidRPr="00DC5E2A">
        <w:rPr>
          <w:rFonts w:ascii="Times New Roman" w:hAnsi="Times New Roman" w:cs="Times New Roman"/>
          <w:i/>
          <w:sz w:val="24"/>
          <w:szCs w:val="24"/>
        </w:rPr>
        <w:t>o</w:t>
      </w:r>
      <w:r w:rsidR="00B5426D" w:rsidRPr="00DC5E2A">
        <w:rPr>
          <w:rFonts w:ascii="Times New Roman" w:hAnsi="Times New Roman" w:cs="Times New Roman"/>
          <w:i/>
          <w:sz w:val="24"/>
          <w:szCs w:val="24"/>
        </w:rPr>
        <w:t xml:space="preserve"> Żywiec</w:t>
      </w:r>
      <w:r w:rsidR="00A60CC5" w:rsidRPr="00DC5E2A">
        <w:rPr>
          <w:rFonts w:ascii="Times New Roman" w:hAnsi="Times New Roman" w:cs="Times New Roman"/>
          <w:i/>
          <w:sz w:val="24"/>
          <w:szCs w:val="24"/>
        </w:rPr>
        <w:t>.</w:t>
      </w:r>
    </w:p>
    <w:p w:rsidR="003856B6" w:rsidRPr="00DC5E2A" w:rsidRDefault="003856B6" w:rsidP="00E13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2A">
        <w:rPr>
          <w:rFonts w:ascii="Times New Roman" w:hAnsi="Times New Roman" w:cs="Times New Roman"/>
          <w:b/>
          <w:sz w:val="24"/>
          <w:szCs w:val="24"/>
        </w:rPr>
        <w:t>§ 9.</w:t>
      </w:r>
    </w:p>
    <w:p w:rsidR="00A425A9" w:rsidRPr="00DC5E2A" w:rsidRDefault="006E4DB7" w:rsidP="00DC5E2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 xml:space="preserve">Zmian w zapisach </w:t>
      </w:r>
      <w:r w:rsidR="00974984" w:rsidRPr="00DC5E2A"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DC5E2A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974984" w:rsidRPr="00DC5E2A">
        <w:rPr>
          <w:rFonts w:ascii="Times New Roman" w:hAnsi="Times New Roman" w:cs="Times New Roman"/>
          <w:sz w:val="24"/>
          <w:szCs w:val="24"/>
        </w:rPr>
        <w:t xml:space="preserve"> na zasadach obowiązujących </w:t>
      </w:r>
      <w:r w:rsidR="00E13A44">
        <w:rPr>
          <w:rFonts w:ascii="Times New Roman" w:hAnsi="Times New Roman" w:cs="Times New Roman"/>
          <w:sz w:val="24"/>
          <w:szCs w:val="24"/>
        </w:rPr>
        <w:br/>
      </w:r>
      <w:r w:rsidR="00974984" w:rsidRPr="00DC5E2A">
        <w:rPr>
          <w:rFonts w:ascii="Times New Roman" w:hAnsi="Times New Roman" w:cs="Times New Roman"/>
          <w:sz w:val="24"/>
          <w:szCs w:val="24"/>
        </w:rPr>
        <w:t>przy jego wprowadzeniu.</w:t>
      </w:r>
    </w:p>
    <w:p w:rsidR="00974984" w:rsidRPr="00DC5E2A" w:rsidRDefault="00974984" w:rsidP="00DC5E2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2A">
        <w:rPr>
          <w:rFonts w:ascii="Times New Roman" w:hAnsi="Times New Roman" w:cs="Times New Roman"/>
          <w:sz w:val="24"/>
          <w:szCs w:val="24"/>
        </w:rPr>
        <w:t>Regulamin obowiązu</w:t>
      </w:r>
      <w:r w:rsidR="006E4DB7" w:rsidRPr="00DC5E2A">
        <w:rPr>
          <w:rFonts w:ascii="Times New Roman" w:hAnsi="Times New Roman" w:cs="Times New Roman"/>
          <w:sz w:val="24"/>
          <w:szCs w:val="24"/>
        </w:rPr>
        <w:t>je z dniem wydania zarządzenia D</w:t>
      </w:r>
      <w:r w:rsidRPr="00DC5E2A">
        <w:rPr>
          <w:rFonts w:ascii="Times New Roman" w:hAnsi="Times New Roman" w:cs="Times New Roman"/>
          <w:sz w:val="24"/>
          <w:szCs w:val="24"/>
        </w:rPr>
        <w:t xml:space="preserve">yrektora </w:t>
      </w:r>
      <w:r w:rsidR="006E4DB7" w:rsidRPr="00DC5E2A">
        <w:rPr>
          <w:rFonts w:ascii="Times New Roman" w:hAnsi="Times New Roman" w:cs="Times New Roman"/>
          <w:sz w:val="24"/>
          <w:szCs w:val="24"/>
        </w:rPr>
        <w:t xml:space="preserve">szkoły </w:t>
      </w:r>
      <w:r w:rsidR="00E13A44">
        <w:rPr>
          <w:rFonts w:ascii="Times New Roman" w:hAnsi="Times New Roman" w:cs="Times New Roman"/>
          <w:sz w:val="24"/>
          <w:szCs w:val="24"/>
        </w:rPr>
        <w:br/>
        <w:t xml:space="preserve">o jego </w:t>
      </w:r>
      <w:r w:rsidRPr="00DC5E2A">
        <w:rPr>
          <w:rFonts w:ascii="Times New Roman" w:hAnsi="Times New Roman" w:cs="Times New Roman"/>
          <w:sz w:val="24"/>
          <w:szCs w:val="24"/>
        </w:rPr>
        <w:t>wprowadzeniu.</w:t>
      </w: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6B6" w:rsidRPr="00DC5E2A" w:rsidRDefault="003856B6" w:rsidP="00DC5E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56B6" w:rsidRPr="00DC5E2A" w:rsidSect="00E7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87" w:rsidRDefault="003D2287" w:rsidP="007A5B7B">
      <w:pPr>
        <w:spacing w:after="0" w:line="240" w:lineRule="auto"/>
      </w:pPr>
      <w:r>
        <w:separator/>
      </w:r>
    </w:p>
  </w:endnote>
  <w:endnote w:type="continuationSeparator" w:id="0">
    <w:p w:rsidR="003D2287" w:rsidRDefault="003D2287" w:rsidP="007A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87" w:rsidRDefault="003D2287" w:rsidP="007A5B7B">
      <w:pPr>
        <w:spacing w:after="0" w:line="240" w:lineRule="auto"/>
      </w:pPr>
      <w:r>
        <w:separator/>
      </w:r>
    </w:p>
  </w:footnote>
  <w:footnote w:type="continuationSeparator" w:id="0">
    <w:p w:rsidR="003D2287" w:rsidRDefault="003D2287" w:rsidP="007A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C2189"/>
    <w:multiLevelType w:val="hybridMultilevel"/>
    <w:tmpl w:val="8EBA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7488"/>
    <w:multiLevelType w:val="hybridMultilevel"/>
    <w:tmpl w:val="BFB6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BB0"/>
    <w:multiLevelType w:val="hybridMultilevel"/>
    <w:tmpl w:val="C1185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54AB"/>
    <w:multiLevelType w:val="hybridMultilevel"/>
    <w:tmpl w:val="CB4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41376"/>
    <w:multiLevelType w:val="hybridMultilevel"/>
    <w:tmpl w:val="A648A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46B38"/>
    <w:multiLevelType w:val="hybridMultilevel"/>
    <w:tmpl w:val="1F80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4203E"/>
    <w:multiLevelType w:val="hybridMultilevel"/>
    <w:tmpl w:val="466E7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082E"/>
    <w:multiLevelType w:val="hybridMultilevel"/>
    <w:tmpl w:val="C410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873336"/>
    <w:multiLevelType w:val="hybridMultilevel"/>
    <w:tmpl w:val="D6D4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B6"/>
    <w:rsid w:val="000933A4"/>
    <w:rsid w:val="000B37F0"/>
    <w:rsid w:val="001F5B23"/>
    <w:rsid w:val="00280C06"/>
    <w:rsid w:val="00355A53"/>
    <w:rsid w:val="00383E7C"/>
    <w:rsid w:val="003856B6"/>
    <w:rsid w:val="003D2287"/>
    <w:rsid w:val="00420786"/>
    <w:rsid w:val="004D667D"/>
    <w:rsid w:val="00656F6D"/>
    <w:rsid w:val="00686058"/>
    <w:rsid w:val="006E4DB7"/>
    <w:rsid w:val="00715A83"/>
    <w:rsid w:val="007A5B7B"/>
    <w:rsid w:val="00823E32"/>
    <w:rsid w:val="00953463"/>
    <w:rsid w:val="00974984"/>
    <w:rsid w:val="00A21C84"/>
    <w:rsid w:val="00A425A9"/>
    <w:rsid w:val="00A60CC5"/>
    <w:rsid w:val="00A906CF"/>
    <w:rsid w:val="00AF4969"/>
    <w:rsid w:val="00B07165"/>
    <w:rsid w:val="00B152F3"/>
    <w:rsid w:val="00B5426D"/>
    <w:rsid w:val="00B93015"/>
    <w:rsid w:val="00C72C4A"/>
    <w:rsid w:val="00D104E7"/>
    <w:rsid w:val="00D74657"/>
    <w:rsid w:val="00DC5E2A"/>
    <w:rsid w:val="00E13A44"/>
    <w:rsid w:val="00E20DF3"/>
    <w:rsid w:val="00E26A61"/>
    <w:rsid w:val="00E732F7"/>
    <w:rsid w:val="00E7398C"/>
    <w:rsid w:val="00F02D37"/>
    <w:rsid w:val="00F25A2E"/>
    <w:rsid w:val="00F5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FEDF6-B571-409F-8883-9BF257C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Kapala</dc:creator>
  <cp:keywords/>
  <dc:description/>
  <cp:lastModifiedBy>Michał Błachut</cp:lastModifiedBy>
  <cp:revision>2</cp:revision>
  <dcterms:created xsi:type="dcterms:W3CDTF">2016-02-29T14:56:00Z</dcterms:created>
  <dcterms:modified xsi:type="dcterms:W3CDTF">2016-02-29T14:56:00Z</dcterms:modified>
</cp:coreProperties>
</file>